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C" w:rsidRPr="00545F95" w:rsidRDefault="0087244C" w:rsidP="002061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Совет Кореновского городского поселения</w:t>
      </w:r>
    </w:p>
    <w:p w:rsidR="0087244C" w:rsidRPr="00545F95" w:rsidRDefault="0087244C" w:rsidP="002061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Кореновского района</w:t>
      </w:r>
    </w:p>
    <w:p w:rsidR="0087244C" w:rsidRPr="00545F95" w:rsidRDefault="0087244C" w:rsidP="0087244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7244C" w:rsidRDefault="00206171" w:rsidP="0020617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06171">
        <w:rPr>
          <w:rFonts w:ascii="Times New Roman" w:hAnsi="Times New Roman"/>
          <w:sz w:val="32"/>
          <w:szCs w:val="32"/>
        </w:rPr>
        <w:t>ПРОЕКТ РЕШЕНИЯ</w:t>
      </w:r>
    </w:p>
    <w:p w:rsidR="00206171" w:rsidRDefault="00206171" w:rsidP="00206171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206171" w:rsidRPr="00206171" w:rsidRDefault="00206171" w:rsidP="00206171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87244C" w:rsidRPr="009B04E5" w:rsidRDefault="0087244C" w:rsidP="0087244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_________2016 года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9B04E5">
        <w:rPr>
          <w:rFonts w:ascii="Times New Roman" w:hAnsi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206171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9B04E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87244C" w:rsidRPr="00206171" w:rsidRDefault="0087244C" w:rsidP="002061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206171">
        <w:rPr>
          <w:rFonts w:ascii="Times New Roman" w:hAnsi="Times New Roman"/>
          <w:b w:val="0"/>
          <w:sz w:val="22"/>
          <w:szCs w:val="22"/>
        </w:rPr>
        <w:t>г.Кореновск</w:t>
      </w:r>
    </w:p>
    <w:p w:rsidR="00206171" w:rsidRDefault="00206171" w:rsidP="00206171">
      <w:pPr>
        <w:pStyle w:val="1"/>
        <w:ind w:firstLine="0"/>
      </w:pPr>
    </w:p>
    <w:p w:rsidR="00206171" w:rsidRDefault="00206171" w:rsidP="00206171">
      <w:pPr>
        <w:pStyle w:val="1"/>
        <w:ind w:firstLine="0"/>
      </w:pPr>
    </w:p>
    <w:p w:rsidR="00206171" w:rsidRDefault="00206171" w:rsidP="00206171">
      <w:pPr>
        <w:pStyle w:val="1"/>
        <w:ind w:firstLine="0"/>
      </w:pPr>
    </w:p>
    <w:p w:rsidR="0087244C" w:rsidRDefault="0087244C" w:rsidP="00206171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сентября 2016 года № 227 «</w:t>
      </w:r>
      <w:r w:rsidRPr="00CD0839">
        <w:rPr>
          <w:b/>
          <w:bCs/>
          <w:sz w:val="28"/>
          <w:szCs w:val="28"/>
        </w:rPr>
        <w:t>Об установлении налога на имущество физических лиц</w:t>
      </w:r>
      <w:r>
        <w:rPr>
          <w:b/>
          <w:bCs/>
          <w:sz w:val="28"/>
          <w:szCs w:val="28"/>
        </w:rPr>
        <w:t>»</w:t>
      </w:r>
    </w:p>
    <w:p w:rsidR="00206171" w:rsidRDefault="00206171" w:rsidP="00206171">
      <w:pPr>
        <w:rPr>
          <w:lang w:val="ru-RU"/>
        </w:rPr>
      </w:pPr>
    </w:p>
    <w:p w:rsidR="00206171" w:rsidRPr="00206171" w:rsidRDefault="00206171" w:rsidP="00206171">
      <w:pPr>
        <w:rPr>
          <w:lang w:val="ru-RU"/>
        </w:rPr>
      </w:pPr>
    </w:p>
    <w:p w:rsidR="0087244C" w:rsidRPr="005226A3" w:rsidRDefault="0087244C" w:rsidP="0087244C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12,15, главой 32 Налогового кодекса Российской Федерации,  Федеральным законом от 6 октября 2003 года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         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87244C" w:rsidRDefault="0087244C" w:rsidP="0087244C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изменения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лиц», изложив пункт 2 решения в новой редакции:</w:t>
      </w:r>
    </w:p>
    <w:p w:rsidR="0087244C" w:rsidRPr="005226A3" w:rsidRDefault="0087244C" w:rsidP="0087244C">
      <w:pPr>
        <w:ind w:firstLine="720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</w:t>
      </w:r>
      <w:r w:rsidRPr="00CD0839">
        <w:rPr>
          <w:sz w:val="28"/>
          <w:szCs w:val="28"/>
          <w:lang w:val="ru-RU"/>
        </w:rPr>
        <w:t xml:space="preserve">. </w:t>
      </w:r>
      <w:r w:rsidRPr="005226A3">
        <w:rPr>
          <w:sz w:val="28"/>
          <w:szCs w:val="28"/>
          <w:lang w:val="ru-RU"/>
        </w:rPr>
        <w:t>Установить следующие налоговые ставки исходя из кадастровой стоимости объекта налогообложения:</w:t>
      </w:r>
      <w:r w:rsidRPr="005226A3">
        <w:rPr>
          <w:sz w:val="28"/>
          <w:szCs w:val="28"/>
          <w:lang w:val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226A3">
              <w:rPr>
                <w:rFonts w:eastAsia="Calibri"/>
                <w:sz w:val="28"/>
                <w:szCs w:val="28"/>
              </w:rPr>
              <w:t>Объекты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226A3">
              <w:rPr>
                <w:rFonts w:eastAsia="Calibri"/>
                <w:sz w:val="28"/>
                <w:szCs w:val="28"/>
              </w:rPr>
              <w:t>Налоговая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ставка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>, %</w:t>
            </w:r>
          </w:p>
        </w:tc>
      </w:tr>
      <w:tr w:rsidR="0087244C" w:rsidRPr="00206171" w:rsidTr="00514126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1) жилые дома, жилые помещения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244C" w:rsidRPr="005226A3" w:rsidRDefault="0087244C" w:rsidP="00514126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</w:tc>
      </w:tr>
      <w:tr w:rsidR="0087244C" w:rsidRPr="0020617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87244C" w:rsidP="00514126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20617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гаражи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машино-места</w:t>
            </w:r>
            <w:proofErr w:type="spellEnd"/>
            <w:r w:rsidRPr="005226A3">
              <w:rPr>
                <w:rFonts w:eastAsia="Calibri"/>
                <w:sz w:val="28"/>
                <w:szCs w:val="28"/>
              </w:rPr>
              <w:t>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87244C" w:rsidRPr="0020617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lastRenderedPageBreak/>
              <w:t>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C" w:rsidRPr="00165991" w:rsidRDefault="0087244C" w:rsidP="005141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9" w:history="1">
              <w:proofErr w:type="spellStart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. 2 п. 10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87244C" w:rsidRPr="005226A3" w:rsidRDefault="0087244C" w:rsidP="00514126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0,3</w:t>
            </w:r>
          </w:p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44C" w:rsidRPr="00206171" w:rsidTr="00514126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7244C" w:rsidRPr="00165991" w:rsidTr="00514126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 xml:space="preserve">3) </w:t>
            </w:r>
            <w:proofErr w:type="spellStart"/>
            <w:r w:rsidRPr="005226A3">
              <w:rPr>
                <w:rFonts w:eastAsia="Calibri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4C" w:rsidRPr="005226A3" w:rsidRDefault="0087244C" w:rsidP="005141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206171" w:rsidRDefault="00206171" w:rsidP="00206171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7244C">
        <w:rPr>
          <w:sz w:val="28"/>
          <w:szCs w:val="28"/>
          <w:lang w:val="ru-RU"/>
        </w:rPr>
        <w:t xml:space="preserve">2. Решение подлежит официальному опубликованию в газете «Вестник органов местного самоуправления Кореновского городского поселения Кореновского района» и размещение на </w:t>
      </w:r>
      <w:proofErr w:type="gramStart"/>
      <w:r w:rsidR="0087244C">
        <w:rPr>
          <w:sz w:val="28"/>
          <w:szCs w:val="28"/>
          <w:lang w:val="ru-RU"/>
        </w:rPr>
        <w:t>официальном</w:t>
      </w:r>
      <w:proofErr w:type="gramEnd"/>
      <w:r w:rsidR="0087244C">
        <w:rPr>
          <w:sz w:val="28"/>
          <w:szCs w:val="28"/>
          <w:lang w:val="ru-RU"/>
        </w:rPr>
        <w:t xml:space="preserve"> Интернет-портале органов местного самоуправления Кореновского городского поселения Кореновского района.</w:t>
      </w:r>
    </w:p>
    <w:p w:rsidR="0087244C" w:rsidRDefault="00206171" w:rsidP="00206171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7244C">
        <w:rPr>
          <w:sz w:val="28"/>
          <w:szCs w:val="28"/>
          <w:lang w:val="ru-RU"/>
        </w:rPr>
        <w:t>3</w:t>
      </w:r>
      <w:r w:rsidR="0087244C" w:rsidRPr="00545F95">
        <w:rPr>
          <w:sz w:val="28"/>
          <w:szCs w:val="28"/>
          <w:lang w:val="ru-RU"/>
        </w:rPr>
        <w:t xml:space="preserve">. Настоящее решение вступает в силу </w:t>
      </w:r>
      <w:r w:rsidR="0087244C">
        <w:rPr>
          <w:sz w:val="28"/>
          <w:szCs w:val="28"/>
          <w:lang w:val="ru-RU"/>
        </w:rPr>
        <w:t xml:space="preserve">по </w:t>
      </w:r>
      <w:proofErr w:type="gramStart"/>
      <w:r w:rsidR="0087244C">
        <w:rPr>
          <w:sz w:val="28"/>
          <w:szCs w:val="28"/>
          <w:lang w:val="ru-RU"/>
        </w:rPr>
        <w:t>истечении</w:t>
      </w:r>
      <w:proofErr w:type="gramEnd"/>
      <w:r w:rsidR="0087244C">
        <w:rPr>
          <w:sz w:val="28"/>
          <w:szCs w:val="28"/>
          <w:lang w:val="ru-RU"/>
        </w:rPr>
        <w:t xml:space="preserve"> одного месяца </w:t>
      </w:r>
      <w:r w:rsidR="0087244C" w:rsidRPr="00545F95">
        <w:rPr>
          <w:sz w:val="28"/>
          <w:szCs w:val="28"/>
          <w:lang w:val="ru-RU"/>
        </w:rPr>
        <w:t>со дня его официального опубликования</w:t>
      </w:r>
      <w:r w:rsidR="0087244C">
        <w:rPr>
          <w:sz w:val="28"/>
          <w:szCs w:val="28"/>
          <w:lang w:val="ru-RU"/>
        </w:rPr>
        <w:t xml:space="preserve"> и распространяется на правоотношения, возникшие с 1 января 2017 года</w:t>
      </w:r>
      <w:r w:rsidR="0087244C" w:rsidRPr="00545F95">
        <w:rPr>
          <w:sz w:val="28"/>
          <w:szCs w:val="28"/>
          <w:lang w:val="ru-RU"/>
        </w:rPr>
        <w:t>.</w:t>
      </w:r>
    </w:p>
    <w:p w:rsidR="00206171" w:rsidRDefault="00206171" w:rsidP="00206171">
      <w:pPr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206171" w:rsidRDefault="00206171" w:rsidP="00206171">
      <w:pPr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206171" w:rsidRPr="00CD0839" w:rsidRDefault="00206171" w:rsidP="00206171">
      <w:pPr>
        <w:tabs>
          <w:tab w:val="left" w:pos="851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87244C" w:rsidRPr="00417B11" w:rsidTr="00514126">
        <w:tc>
          <w:tcPr>
            <w:tcW w:w="4790" w:type="dxa"/>
          </w:tcPr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417B11" w:rsidRDefault="0087244C" w:rsidP="0051412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="00206171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Е.Н.</w:t>
            </w:r>
            <w:r w:rsidR="0020617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Пергун</w:t>
            </w:r>
          </w:p>
        </w:tc>
        <w:tc>
          <w:tcPr>
            <w:tcW w:w="4899" w:type="dxa"/>
          </w:tcPr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87244C" w:rsidRPr="00206171" w:rsidRDefault="00206171" w:rsidP="00206171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</w:t>
            </w:r>
            <w:bookmarkStart w:id="0" w:name="_GoBack"/>
            <w:bookmarkEnd w:id="0"/>
            <w:r w:rsidR="0087244C" w:rsidRPr="00417B11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7244C" w:rsidRPr="00417B11">
              <w:rPr>
                <w:sz w:val="28"/>
                <w:szCs w:val="28"/>
              </w:rPr>
              <w:t>Деляниди</w:t>
            </w: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206171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A8" w:rsidRDefault="00C50CA8" w:rsidP="00206171">
      <w:r>
        <w:separator/>
      </w:r>
    </w:p>
  </w:endnote>
  <w:endnote w:type="continuationSeparator" w:id="0">
    <w:p w:rsidR="00C50CA8" w:rsidRDefault="00C50CA8" w:rsidP="002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A8" w:rsidRDefault="00C50CA8" w:rsidP="00206171">
      <w:r>
        <w:separator/>
      </w:r>
    </w:p>
  </w:footnote>
  <w:footnote w:type="continuationSeparator" w:id="0">
    <w:p w:rsidR="00C50CA8" w:rsidRDefault="00C50CA8" w:rsidP="0020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29317"/>
      <w:docPartObj>
        <w:docPartGallery w:val="Page Numbers (Top of Page)"/>
        <w:docPartUnique/>
      </w:docPartObj>
    </w:sdtPr>
    <w:sdtContent>
      <w:p w:rsidR="00206171" w:rsidRDefault="002061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6171">
          <w:rPr>
            <w:noProof/>
            <w:lang w:val="ru-RU"/>
          </w:rPr>
          <w:t>2</w:t>
        </w:r>
        <w:r>
          <w:fldChar w:fldCharType="end"/>
        </w:r>
      </w:p>
    </w:sdtContent>
  </w:sdt>
  <w:p w:rsidR="00206171" w:rsidRDefault="002061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180C14"/>
    <w:rsid w:val="00206171"/>
    <w:rsid w:val="003B5B30"/>
    <w:rsid w:val="004D4E0B"/>
    <w:rsid w:val="00830383"/>
    <w:rsid w:val="00832B27"/>
    <w:rsid w:val="0087244C"/>
    <w:rsid w:val="00872580"/>
    <w:rsid w:val="00AB3F42"/>
    <w:rsid w:val="00C50CA8"/>
    <w:rsid w:val="00D070E3"/>
    <w:rsid w:val="00E226DB"/>
    <w:rsid w:val="00F8019B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13</cp:revision>
  <cp:lastPrinted>2016-08-01T11:47:00Z</cp:lastPrinted>
  <dcterms:created xsi:type="dcterms:W3CDTF">2016-04-14T10:14:00Z</dcterms:created>
  <dcterms:modified xsi:type="dcterms:W3CDTF">2016-10-18T12:42:00Z</dcterms:modified>
</cp:coreProperties>
</file>